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5121" w:rsidRPr="00C85121" w:rsidRDefault="00C85121" w:rsidP="00C85121">
      <w:pPr>
        <w:jc w:val="center"/>
        <w:rPr>
          <w:rFonts w:ascii="Times New Roman" w:hAnsi="Times New Roman"/>
          <w:b/>
          <w:sz w:val="32"/>
          <w:szCs w:val="32"/>
          <w:lang w:val="en-US"/>
        </w:rPr>
      </w:pPr>
      <w:r w:rsidRPr="00C85121">
        <w:rPr>
          <w:rFonts w:ascii="Times New Roman" w:hAnsi="Times New Roman"/>
          <w:b/>
          <w:sz w:val="32"/>
          <w:szCs w:val="32"/>
          <w:lang w:val="en-US"/>
        </w:rPr>
        <w:t>ROMANIA</w:t>
      </w:r>
    </w:p>
    <w:p w:rsidR="00C85121" w:rsidRPr="00C85121" w:rsidRDefault="00C85121" w:rsidP="00C85121">
      <w:pPr>
        <w:jc w:val="center"/>
        <w:rPr>
          <w:rFonts w:ascii="Times New Roman" w:hAnsi="Times New Roman"/>
          <w:b/>
          <w:sz w:val="32"/>
          <w:szCs w:val="32"/>
          <w:lang w:val="en-US"/>
        </w:rPr>
      </w:pPr>
      <w:r w:rsidRPr="00C85121">
        <w:rPr>
          <w:rFonts w:ascii="Times New Roman" w:hAnsi="Times New Roman"/>
          <w:b/>
          <w:sz w:val="32"/>
          <w:szCs w:val="32"/>
          <w:lang w:val="en-US"/>
        </w:rPr>
        <w:t>JUDETUL SIBIU</w:t>
      </w:r>
    </w:p>
    <w:p w:rsidR="00C85121" w:rsidRPr="00C85121" w:rsidRDefault="00C85121" w:rsidP="00C85121">
      <w:pPr>
        <w:jc w:val="center"/>
        <w:rPr>
          <w:rFonts w:ascii="Times New Roman" w:hAnsi="Times New Roman"/>
          <w:b/>
          <w:sz w:val="32"/>
          <w:szCs w:val="32"/>
          <w:lang w:val="en-US"/>
        </w:rPr>
      </w:pPr>
      <w:r w:rsidRPr="00C85121">
        <w:rPr>
          <w:rFonts w:ascii="Times New Roman" w:hAnsi="Times New Roman"/>
          <w:b/>
          <w:sz w:val="32"/>
          <w:szCs w:val="32"/>
          <w:lang w:val="en-US"/>
        </w:rPr>
        <w:t>PRIMARIA COMUNEI NOCRICH</w:t>
      </w:r>
    </w:p>
    <w:p w:rsidR="00C85121" w:rsidRPr="00AC7BCE" w:rsidRDefault="00C85121" w:rsidP="00C85121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C85121" w:rsidRPr="00AC7BCE" w:rsidRDefault="00C85121" w:rsidP="00C85121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C85121" w:rsidRPr="00AC7BCE" w:rsidRDefault="00C85121" w:rsidP="00C85121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C85121" w:rsidRPr="00AC7BCE" w:rsidRDefault="00C85121" w:rsidP="00C85121">
      <w:pPr>
        <w:ind w:right="-143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AC7BCE">
        <w:rPr>
          <w:rFonts w:ascii="Times New Roman" w:hAnsi="Times New Roman"/>
          <w:b/>
          <w:sz w:val="24"/>
          <w:szCs w:val="24"/>
          <w:lang w:val="en-US"/>
        </w:rPr>
        <w:t xml:space="preserve">     </w:t>
      </w:r>
      <w:proofErr w:type="spellStart"/>
      <w:r w:rsidRPr="00AC7BCE">
        <w:rPr>
          <w:rFonts w:ascii="Times New Roman" w:hAnsi="Times New Roman"/>
          <w:b/>
          <w:sz w:val="24"/>
          <w:szCs w:val="24"/>
          <w:lang w:val="en-US"/>
        </w:rPr>
        <w:t>Nr</w:t>
      </w:r>
      <w:proofErr w:type="spellEnd"/>
      <w:r w:rsidRPr="00AC7BCE">
        <w:rPr>
          <w:rFonts w:ascii="Times New Roman" w:hAnsi="Times New Roman"/>
          <w:b/>
          <w:sz w:val="24"/>
          <w:szCs w:val="24"/>
          <w:lang w:val="en-US"/>
        </w:rPr>
        <w:t>.</w:t>
      </w:r>
      <w:r w:rsidR="009C2595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2E3485">
        <w:rPr>
          <w:rFonts w:ascii="Times New Roman" w:hAnsi="Times New Roman"/>
          <w:b/>
          <w:sz w:val="24"/>
          <w:szCs w:val="24"/>
          <w:lang w:val="en-US"/>
        </w:rPr>
        <w:t>1949</w:t>
      </w:r>
      <w:r w:rsidR="00F55CCD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9C2595">
        <w:rPr>
          <w:rFonts w:ascii="Times New Roman" w:hAnsi="Times New Roman"/>
          <w:b/>
          <w:sz w:val="24"/>
          <w:szCs w:val="24"/>
          <w:lang w:val="en-US"/>
        </w:rPr>
        <w:t xml:space="preserve">din </w:t>
      </w:r>
      <w:r w:rsidR="002E3485">
        <w:rPr>
          <w:rFonts w:ascii="Times New Roman" w:hAnsi="Times New Roman"/>
          <w:b/>
          <w:sz w:val="24"/>
          <w:szCs w:val="24"/>
          <w:lang w:val="en-US"/>
        </w:rPr>
        <w:t>28.03.2016</w:t>
      </w:r>
    </w:p>
    <w:p w:rsidR="00C85121" w:rsidRPr="00AC7BCE" w:rsidRDefault="00C85121" w:rsidP="00C85121">
      <w:pPr>
        <w:ind w:left="2880" w:right="-143" w:firstLine="720"/>
        <w:rPr>
          <w:rFonts w:ascii="Times New Roman" w:hAnsi="Times New Roman"/>
          <w:b/>
          <w:sz w:val="24"/>
          <w:szCs w:val="24"/>
          <w:lang w:val="en-US"/>
        </w:rPr>
      </w:pPr>
    </w:p>
    <w:p w:rsidR="00C85121" w:rsidRPr="00C85121" w:rsidRDefault="00C85121" w:rsidP="00215619">
      <w:pPr>
        <w:ind w:left="2880" w:right="-143" w:firstLine="720"/>
        <w:rPr>
          <w:rFonts w:ascii="Times New Roman" w:hAnsi="Times New Roman"/>
          <w:b/>
          <w:szCs w:val="28"/>
          <w:lang w:val="en-US"/>
        </w:rPr>
      </w:pPr>
    </w:p>
    <w:p w:rsidR="00F55CCD" w:rsidRDefault="00F55CCD" w:rsidP="00215619">
      <w:pPr>
        <w:ind w:left="2880" w:right="-143" w:firstLine="720"/>
        <w:rPr>
          <w:rFonts w:ascii="Times New Roman" w:hAnsi="Times New Roman"/>
          <w:b/>
          <w:szCs w:val="28"/>
          <w:lang w:val="en-US"/>
        </w:rPr>
      </w:pPr>
    </w:p>
    <w:p w:rsidR="00C85121" w:rsidRPr="00C85121" w:rsidRDefault="00C85121" w:rsidP="00215619">
      <w:pPr>
        <w:ind w:left="2880" w:right="-143" w:firstLine="720"/>
        <w:rPr>
          <w:rFonts w:ascii="Times New Roman" w:hAnsi="Times New Roman"/>
          <w:b/>
          <w:szCs w:val="28"/>
          <w:lang w:val="en-US"/>
        </w:rPr>
      </w:pPr>
      <w:r w:rsidRPr="00C85121">
        <w:rPr>
          <w:rFonts w:ascii="Times New Roman" w:hAnsi="Times New Roman"/>
          <w:b/>
          <w:szCs w:val="28"/>
          <w:lang w:val="en-US"/>
        </w:rPr>
        <w:t>INVITATIE</w:t>
      </w:r>
    </w:p>
    <w:p w:rsidR="00C85121" w:rsidRPr="00AC7BCE" w:rsidRDefault="00C85121" w:rsidP="00C85121">
      <w:pPr>
        <w:ind w:left="2880" w:right="-143" w:firstLine="720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C85121" w:rsidRPr="00AC7BCE" w:rsidRDefault="00C85121" w:rsidP="00C85121">
      <w:pPr>
        <w:ind w:left="2880" w:right="-143" w:firstLine="720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C85121" w:rsidRPr="00AC7BCE" w:rsidRDefault="00C85121" w:rsidP="00C85121">
      <w:pPr>
        <w:ind w:right="-143"/>
        <w:jc w:val="both"/>
        <w:rPr>
          <w:rFonts w:ascii="Times New Roman" w:hAnsi="Times New Roman"/>
          <w:b/>
          <w:szCs w:val="28"/>
          <w:lang w:val="en-US"/>
        </w:rPr>
      </w:pPr>
      <w:r w:rsidRPr="00AC7BCE">
        <w:rPr>
          <w:rFonts w:ascii="Times New Roman" w:hAnsi="Times New Roman"/>
          <w:b/>
          <w:sz w:val="24"/>
          <w:szCs w:val="24"/>
          <w:lang w:val="en-US"/>
        </w:rPr>
        <w:tab/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Va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invitam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 xml:space="preserve"> </w:t>
      </w:r>
      <w:r w:rsidR="002E3485">
        <w:rPr>
          <w:rFonts w:ascii="Times New Roman" w:hAnsi="Times New Roman"/>
          <w:b/>
          <w:szCs w:val="28"/>
          <w:lang w:val="en-US"/>
        </w:rPr>
        <w:t>JOI</w:t>
      </w:r>
      <w:r w:rsidR="00857979">
        <w:rPr>
          <w:rFonts w:ascii="Times New Roman" w:hAnsi="Times New Roman"/>
          <w:b/>
          <w:szCs w:val="28"/>
          <w:lang w:val="en-US"/>
        </w:rPr>
        <w:t xml:space="preserve"> </w:t>
      </w:r>
      <w:r w:rsidRPr="00AC7BCE">
        <w:rPr>
          <w:rFonts w:ascii="Times New Roman" w:hAnsi="Times New Roman"/>
          <w:b/>
          <w:szCs w:val="28"/>
          <w:lang w:val="en-US"/>
        </w:rPr>
        <w:t xml:space="preserve">in data </w:t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de</w:t>
      </w:r>
      <w:proofErr w:type="spellEnd"/>
      <w:r w:rsidR="002E3485">
        <w:rPr>
          <w:rFonts w:ascii="Times New Roman" w:hAnsi="Times New Roman"/>
          <w:b/>
          <w:szCs w:val="28"/>
          <w:lang w:val="en-US"/>
        </w:rPr>
        <w:t xml:space="preserve"> 31.03.2016</w:t>
      </w:r>
      <w:r w:rsidRPr="00AC7BCE">
        <w:rPr>
          <w:rFonts w:ascii="Times New Roman" w:hAnsi="Times New Roman"/>
          <w:b/>
          <w:szCs w:val="28"/>
          <w:lang w:val="en-US"/>
        </w:rPr>
        <w:t xml:space="preserve"> la </w:t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s</w:t>
      </w:r>
      <w:r w:rsidR="002E3485">
        <w:rPr>
          <w:rFonts w:ascii="Times New Roman" w:hAnsi="Times New Roman"/>
          <w:b/>
          <w:szCs w:val="28"/>
          <w:lang w:val="en-US"/>
        </w:rPr>
        <w:t>ediul</w:t>
      </w:r>
      <w:proofErr w:type="spellEnd"/>
      <w:r w:rsidR="002E3485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="002E3485">
        <w:rPr>
          <w:rFonts w:ascii="Times New Roman" w:hAnsi="Times New Roman"/>
          <w:b/>
          <w:szCs w:val="28"/>
          <w:lang w:val="en-US"/>
        </w:rPr>
        <w:t>Primariei</w:t>
      </w:r>
      <w:proofErr w:type="spellEnd"/>
      <w:r w:rsidR="002E3485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="002E3485">
        <w:rPr>
          <w:rFonts w:ascii="Times New Roman" w:hAnsi="Times New Roman"/>
          <w:b/>
          <w:szCs w:val="28"/>
          <w:lang w:val="en-US"/>
        </w:rPr>
        <w:t>comunei</w:t>
      </w:r>
      <w:proofErr w:type="spellEnd"/>
      <w:r w:rsidR="002E3485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="002E3485">
        <w:rPr>
          <w:rFonts w:ascii="Times New Roman" w:hAnsi="Times New Roman"/>
          <w:b/>
          <w:szCs w:val="28"/>
          <w:lang w:val="en-US"/>
        </w:rPr>
        <w:t>Nocrich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 xml:space="preserve">, </w:t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orele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 xml:space="preserve"> </w:t>
      </w:r>
      <w:proofErr w:type="gramStart"/>
      <w:r w:rsidR="00857979">
        <w:rPr>
          <w:rFonts w:ascii="Times New Roman" w:hAnsi="Times New Roman"/>
          <w:b/>
          <w:szCs w:val="28"/>
          <w:lang w:val="en-US"/>
        </w:rPr>
        <w:t>15 :</w:t>
      </w:r>
      <w:proofErr w:type="gramEnd"/>
      <w:r w:rsidR="00857979">
        <w:rPr>
          <w:rFonts w:ascii="Times New Roman" w:hAnsi="Times New Roman"/>
          <w:b/>
          <w:szCs w:val="28"/>
          <w:lang w:val="en-US"/>
        </w:rPr>
        <w:t xml:space="preserve">00 </w:t>
      </w:r>
      <w:r w:rsidRPr="00AC7BCE">
        <w:rPr>
          <w:rFonts w:ascii="Times New Roman" w:hAnsi="Times New Roman"/>
          <w:b/>
          <w:szCs w:val="28"/>
          <w:lang w:val="en-US"/>
        </w:rPr>
        <w:t xml:space="preserve">cu </w:t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ocazia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sedintei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="00857979">
        <w:rPr>
          <w:rFonts w:ascii="Times New Roman" w:hAnsi="Times New Roman"/>
          <w:b/>
          <w:szCs w:val="28"/>
          <w:lang w:val="en-US"/>
        </w:rPr>
        <w:t>extraordinare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 xml:space="preserve"> care </w:t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va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avea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urmatoarea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ordine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 xml:space="preserve"> de </w:t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zi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>:</w:t>
      </w:r>
    </w:p>
    <w:p w:rsidR="00C85121" w:rsidRPr="00756DE5" w:rsidRDefault="00C85121" w:rsidP="00C85121">
      <w:pPr>
        <w:ind w:right="-143"/>
        <w:jc w:val="both"/>
        <w:rPr>
          <w:rFonts w:ascii="Times New Roman" w:hAnsi="Times New Roman"/>
          <w:b/>
          <w:szCs w:val="28"/>
          <w:lang w:val="en-US"/>
        </w:rPr>
      </w:pPr>
    </w:p>
    <w:p w:rsidR="00D61741" w:rsidRPr="000F0361" w:rsidRDefault="00D61741" w:rsidP="000F0361">
      <w:pPr>
        <w:pStyle w:val="Listparagraf"/>
        <w:numPr>
          <w:ilvl w:val="0"/>
          <w:numId w:val="3"/>
        </w:numPr>
        <w:jc w:val="both"/>
        <w:rPr>
          <w:szCs w:val="28"/>
        </w:rPr>
      </w:pPr>
      <w:r w:rsidRPr="000F0361">
        <w:rPr>
          <w:b/>
        </w:rPr>
        <w:t xml:space="preserve">PROIECT DE HOTARARE </w:t>
      </w:r>
      <w:proofErr w:type="spellStart"/>
      <w:r>
        <w:t>privind</w:t>
      </w:r>
      <w:proofErr w:type="spellEnd"/>
      <w:r>
        <w:t xml:space="preserve"> </w:t>
      </w:r>
      <w:proofErr w:type="spellStart"/>
      <w:r w:rsidR="002E3485">
        <w:t>rectificarea</w:t>
      </w:r>
      <w:proofErr w:type="spellEnd"/>
      <w:r w:rsidR="002E3485">
        <w:t xml:space="preserve"> </w:t>
      </w:r>
      <w:proofErr w:type="spellStart"/>
      <w:r w:rsidR="002E3485">
        <w:t>bugetului</w:t>
      </w:r>
      <w:proofErr w:type="spellEnd"/>
      <w:r w:rsidR="002E3485">
        <w:t xml:space="preserve"> local </w:t>
      </w:r>
      <w:proofErr w:type="spellStart"/>
      <w:r w:rsidR="002E3485">
        <w:t>pe</w:t>
      </w:r>
      <w:proofErr w:type="spellEnd"/>
      <w:r w:rsidR="002E3485">
        <w:t xml:space="preserve"> trim. I anul 2016</w:t>
      </w:r>
      <w:r>
        <w:t>.</w:t>
      </w:r>
    </w:p>
    <w:p w:rsidR="00C85121" w:rsidRPr="00AC7BCE" w:rsidRDefault="00C85121" w:rsidP="00C85121">
      <w:pPr>
        <w:ind w:left="360"/>
        <w:jc w:val="both"/>
        <w:rPr>
          <w:rFonts w:ascii="Times New Roman" w:hAnsi="Times New Roman"/>
          <w:szCs w:val="28"/>
          <w:lang w:val="en-US"/>
        </w:rPr>
      </w:pPr>
    </w:p>
    <w:p w:rsidR="000F0361" w:rsidRPr="00854E22" w:rsidRDefault="000F0361" w:rsidP="000F0361">
      <w:pPr>
        <w:pStyle w:val="Listparagraf"/>
        <w:numPr>
          <w:ilvl w:val="0"/>
          <w:numId w:val="3"/>
        </w:numPr>
        <w:jc w:val="both"/>
      </w:pPr>
      <w:r w:rsidRPr="00854E22">
        <w:rPr>
          <w:b/>
        </w:rPr>
        <w:t>PROIECT DE HOTARARE</w:t>
      </w:r>
      <w:r w:rsidRPr="00854E22">
        <w:t xml:space="preserve"> </w:t>
      </w:r>
      <w:proofErr w:type="spellStart"/>
      <w:r w:rsidRPr="00854E22">
        <w:t>privind</w:t>
      </w:r>
      <w:proofErr w:type="spellEnd"/>
      <w:r w:rsidRPr="00854E22">
        <w:t xml:space="preserve"> </w:t>
      </w:r>
      <w:proofErr w:type="spellStart"/>
      <w:r w:rsidRPr="00854E22">
        <w:t>aprobarea</w:t>
      </w:r>
      <w:proofErr w:type="spellEnd"/>
      <w:r w:rsidRPr="00854E22">
        <w:t xml:space="preserve"> </w:t>
      </w:r>
      <w:proofErr w:type="spellStart"/>
      <w:r w:rsidRPr="00854E22">
        <w:t>pretului</w:t>
      </w:r>
      <w:proofErr w:type="spellEnd"/>
      <w:r w:rsidRPr="00854E22">
        <w:t xml:space="preserve"> de </w:t>
      </w:r>
      <w:proofErr w:type="spellStart"/>
      <w:r w:rsidRPr="00854E22">
        <w:t>vanzare</w:t>
      </w:r>
      <w:proofErr w:type="spellEnd"/>
      <w:r w:rsidRPr="00854E22">
        <w:t xml:space="preserve"> a </w:t>
      </w:r>
      <w:proofErr w:type="spellStart"/>
      <w:r w:rsidRPr="00854E22">
        <w:t>materialului</w:t>
      </w:r>
      <w:proofErr w:type="spellEnd"/>
      <w:r w:rsidRPr="00854E22">
        <w:t xml:space="preserve"> </w:t>
      </w:r>
      <w:proofErr w:type="spellStart"/>
      <w:proofErr w:type="gramStart"/>
      <w:r w:rsidRPr="00854E22">
        <w:t>lemnos</w:t>
      </w:r>
      <w:proofErr w:type="spellEnd"/>
      <w:proofErr w:type="gramEnd"/>
      <w:r w:rsidRPr="00854E22">
        <w:t xml:space="preserve"> </w:t>
      </w:r>
      <w:proofErr w:type="spellStart"/>
      <w:r w:rsidRPr="00854E22">
        <w:t>pentru</w:t>
      </w:r>
      <w:proofErr w:type="spellEnd"/>
      <w:r w:rsidRPr="00854E22">
        <w:t xml:space="preserve"> </w:t>
      </w:r>
      <w:proofErr w:type="spellStart"/>
      <w:r w:rsidRPr="00854E22">
        <w:t>incalzirea</w:t>
      </w:r>
      <w:proofErr w:type="spellEnd"/>
      <w:r w:rsidRPr="00854E22">
        <w:t xml:space="preserve"> </w:t>
      </w:r>
      <w:proofErr w:type="spellStart"/>
      <w:r w:rsidRPr="00854E22">
        <w:t>locuintei</w:t>
      </w:r>
      <w:proofErr w:type="spellEnd"/>
      <w:r w:rsidRPr="00854E22">
        <w:t xml:space="preserve">, </w:t>
      </w:r>
      <w:proofErr w:type="spellStart"/>
      <w:r w:rsidRPr="00854E22">
        <w:t>catre</w:t>
      </w:r>
      <w:proofErr w:type="spellEnd"/>
      <w:r w:rsidRPr="00854E22">
        <w:t xml:space="preserve"> </w:t>
      </w:r>
      <w:proofErr w:type="spellStart"/>
      <w:r w:rsidRPr="00854E22">
        <w:t>persoane</w:t>
      </w:r>
      <w:proofErr w:type="spellEnd"/>
      <w:r w:rsidRPr="00854E22">
        <w:t xml:space="preserve"> </w:t>
      </w:r>
      <w:proofErr w:type="spellStart"/>
      <w:r w:rsidRPr="00854E22">
        <w:t>fizice</w:t>
      </w:r>
      <w:proofErr w:type="spellEnd"/>
      <w:r w:rsidRPr="00854E22">
        <w:t xml:space="preserve">, din </w:t>
      </w:r>
      <w:proofErr w:type="spellStart"/>
      <w:r w:rsidRPr="00854E22">
        <w:t>partida</w:t>
      </w:r>
      <w:proofErr w:type="spellEnd"/>
      <w:r w:rsidRPr="00854E22">
        <w:t xml:space="preserve"> 1151 – La </w:t>
      </w:r>
      <w:proofErr w:type="spellStart"/>
      <w:r w:rsidRPr="00854E22">
        <w:t>Manastire</w:t>
      </w:r>
      <w:proofErr w:type="spellEnd"/>
      <w:r w:rsidRPr="00854E22">
        <w:t xml:space="preserve"> </w:t>
      </w:r>
      <w:proofErr w:type="spellStart"/>
      <w:r w:rsidRPr="00854E22">
        <w:t>si</w:t>
      </w:r>
      <w:proofErr w:type="spellEnd"/>
      <w:r w:rsidRPr="00854E22">
        <w:t xml:space="preserve"> </w:t>
      </w:r>
      <w:proofErr w:type="spellStart"/>
      <w:r w:rsidRPr="00854E22">
        <w:t>partida</w:t>
      </w:r>
      <w:proofErr w:type="spellEnd"/>
      <w:r w:rsidRPr="00854E22">
        <w:t xml:space="preserve"> 1155 – </w:t>
      </w:r>
      <w:proofErr w:type="spellStart"/>
      <w:r w:rsidRPr="00854E22">
        <w:t>Dosul</w:t>
      </w:r>
      <w:proofErr w:type="spellEnd"/>
      <w:r w:rsidRPr="00854E22">
        <w:t xml:space="preserve"> </w:t>
      </w:r>
      <w:proofErr w:type="spellStart"/>
      <w:r w:rsidRPr="00854E22">
        <w:t>Manastirii</w:t>
      </w:r>
      <w:proofErr w:type="spellEnd"/>
      <w:r w:rsidRPr="00854E22">
        <w:t>.</w:t>
      </w:r>
    </w:p>
    <w:p w:rsidR="00C85121" w:rsidRDefault="00C85121" w:rsidP="00756DE5">
      <w:pPr>
        <w:rPr>
          <w:rFonts w:ascii="Times New Roman" w:hAnsi="Times New Roman"/>
          <w:b/>
          <w:sz w:val="24"/>
          <w:szCs w:val="24"/>
          <w:lang w:val="en-US"/>
        </w:rPr>
      </w:pPr>
    </w:p>
    <w:p w:rsidR="00215619" w:rsidRDefault="00215619" w:rsidP="00C85121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F55CCD" w:rsidRDefault="00B6353D" w:rsidP="00B6353D">
      <w:pPr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Diverse: </w:t>
      </w:r>
    </w:p>
    <w:p w:rsidR="00B6353D" w:rsidRDefault="00B6353D" w:rsidP="00B6353D">
      <w:pPr>
        <w:pStyle w:val="Listparagraf"/>
        <w:numPr>
          <w:ilvl w:val="0"/>
          <w:numId w:val="4"/>
        </w:numPr>
        <w:jc w:val="both"/>
      </w:pPr>
      <w:proofErr w:type="spellStart"/>
      <w:r>
        <w:t>Analizarea</w:t>
      </w:r>
      <w:proofErr w:type="spellEnd"/>
      <w:r>
        <w:t xml:space="preserve"> </w:t>
      </w:r>
      <w:proofErr w:type="spellStart"/>
      <w:r>
        <w:t>sesizarii</w:t>
      </w:r>
      <w:proofErr w:type="spellEnd"/>
      <w:r>
        <w:t xml:space="preserve"> cu </w:t>
      </w:r>
      <w:proofErr w:type="spellStart"/>
      <w:r>
        <w:t>nr</w:t>
      </w:r>
      <w:proofErr w:type="spellEnd"/>
      <w:r>
        <w:t xml:space="preserve">. 1687/16.03.2016 a </w:t>
      </w:r>
      <w:proofErr w:type="spellStart"/>
      <w:r>
        <w:t>domnului</w:t>
      </w:r>
      <w:proofErr w:type="spellEnd"/>
      <w:r>
        <w:t xml:space="preserve"> </w:t>
      </w:r>
      <w:proofErr w:type="spellStart"/>
      <w:r>
        <w:t>Benchea</w:t>
      </w:r>
      <w:proofErr w:type="spellEnd"/>
      <w:r>
        <w:t xml:space="preserve"> </w:t>
      </w:r>
      <w:proofErr w:type="spellStart"/>
      <w:r>
        <w:t>Aurel</w:t>
      </w:r>
      <w:proofErr w:type="spellEnd"/>
      <w:r>
        <w:t xml:space="preserve"> din loc. </w:t>
      </w:r>
      <w:proofErr w:type="spellStart"/>
      <w:r>
        <w:t>Nocrich</w:t>
      </w:r>
      <w:proofErr w:type="spellEnd"/>
      <w:r>
        <w:t xml:space="preserve"> </w:t>
      </w:r>
      <w:proofErr w:type="spellStart"/>
      <w:r>
        <w:t>nr</w:t>
      </w:r>
      <w:proofErr w:type="spellEnd"/>
      <w:r>
        <w:t xml:space="preserve">. 95 cu </w:t>
      </w:r>
      <w:proofErr w:type="spellStart"/>
      <w:r>
        <w:t>privire</w:t>
      </w:r>
      <w:proofErr w:type="spellEnd"/>
      <w:r>
        <w:t xml:space="preserve"> la </w:t>
      </w:r>
      <w:proofErr w:type="spellStart"/>
      <w:r>
        <w:t>conturbarea</w:t>
      </w:r>
      <w:proofErr w:type="spellEnd"/>
      <w:r>
        <w:t xml:space="preserve"> </w:t>
      </w:r>
      <w:proofErr w:type="spellStart"/>
      <w:r>
        <w:t>linistii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de </w:t>
      </w:r>
      <w:proofErr w:type="spellStart"/>
      <w:r>
        <w:t>catre</w:t>
      </w:r>
      <w:proofErr w:type="spellEnd"/>
      <w:r>
        <w:t xml:space="preserve"> </w:t>
      </w:r>
      <w:proofErr w:type="spellStart"/>
      <w:r>
        <w:t>Intreprinderea</w:t>
      </w:r>
      <w:proofErr w:type="spellEnd"/>
      <w:r>
        <w:t xml:space="preserve"> </w:t>
      </w:r>
      <w:proofErr w:type="spellStart"/>
      <w:r>
        <w:t>Individuala</w:t>
      </w:r>
      <w:proofErr w:type="spellEnd"/>
      <w:r>
        <w:t xml:space="preserve"> </w:t>
      </w:r>
      <w:proofErr w:type="spellStart"/>
      <w:r>
        <w:t>Anghel</w:t>
      </w:r>
      <w:proofErr w:type="spellEnd"/>
      <w:r>
        <w:t xml:space="preserve"> Gheorghe Sebastian.</w:t>
      </w:r>
    </w:p>
    <w:p w:rsidR="00F55CCD" w:rsidRDefault="00F55CCD" w:rsidP="00C85121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  <w:bookmarkStart w:id="0" w:name="_GoBack"/>
      <w:bookmarkEnd w:id="0"/>
    </w:p>
    <w:p w:rsidR="00F55CCD" w:rsidRDefault="00F55CCD" w:rsidP="00C85121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F55CCD" w:rsidRDefault="00F55CCD" w:rsidP="00C85121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F55CCD" w:rsidRDefault="00F55CCD" w:rsidP="00C85121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C85121" w:rsidRPr="00AC7BCE" w:rsidRDefault="00C85121" w:rsidP="00C85121">
      <w:pPr>
        <w:jc w:val="center"/>
        <w:rPr>
          <w:rFonts w:ascii="Times New Roman" w:hAnsi="Times New Roman"/>
          <w:sz w:val="24"/>
          <w:szCs w:val="24"/>
          <w:lang w:val="en-US"/>
        </w:rPr>
      </w:pPr>
      <w:r w:rsidRPr="00AC7BCE">
        <w:rPr>
          <w:rFonts w:ascii="Times New Roman" w:hAnsi="Times New Roman"/>
          <w:b/>
          <w:sz w:val="24"/>
          <w:szCs w:val="24"/>
          <w:lang w:val="en-US"/>
        </w:rPr>
        <w:t>PRIMAR</w:t>
      </w:r>
    </w:p>
    <w:p w:rsidR="00C85121" w:rsidRPr="00AC7BCE" w:rsidRDefault="00C85121" w:rsidP="00C85121">
      <w:pPr>
        <w:ind w:right="-143"/>
        <w:jc w:val="center"/>
        <w:rPr>
          <w:rFonts w:ascii="Times New Roman" w:hAnsi="Times New Roman"/>
          <w:b/>
          <w:sz w:val="24"/>
          <w:szCs w:val="24"/>
          <w:lang w:val="en-US"/>
        </w:rPr>
      </w:pPr>
      <w:proofErr w:type="spellStart"/>
      <w:r w:rsidRPr="00AC7BCE">
        <w:rPr>
          <w:rFonts w:ascii="Times New Roman" w:hAnsi="Times New Roman"/>
          <w:b/>
          <w:sz w:val="24"/>
          <w:szCs w:val="24"/>
          <w:lang w:val="en-US"/>
        </w:rPr>
        <w:t>Jrs</w:t>
      </w:r>
      <w:proofErr w:type="spellEnd"/>
      <w:r w:rsidRPr="00AC7BCE">
        <w:rPr>
          <w:rFonts w:ascii="Times New Roman" w:hAnsi="Times New Roman"/>
          <w:b/>
          <w:sz w:val="24"/>
          <w:szCs w:val="24"/>
          <w:lang w:val="en-US"/>
        </w:rPr>
        <w:t>. VISA IONEL</w:t>
      </w:r>
    </w:p>
    <w:p w:rsidR="00C85121" w:rsidRPr="00AC7BCE" w:rsidRDefault="00C85121" w:rsidP="00C85121">
      <w:pPr>
        <w:rPr>
          <w:rFonts w:ascii="Times New Roman" w:hAnsi="Times New Roman"/>
          <w:sz w:val="24"/>
          <w:szCs w:val="24"/>
        </w:rPr>
      </w:pPr>
    </w:p>
    <w:p w:rsidR="00C85121" w:rsidRPr="00AC7BCE" w:rsidRDefault="00C85121" w:rsidP="00C85121">
      <w:pPr>
        <w:rPr>
          <w:rFonts w:ascii="Times New Roman" w:hAnsi="Times New Roman"/>
          <w:sz w:val="24"/>
          <w:szCs w:val="24"/>
        </w:rPr>
      </w:pPr>
    </w:p>
    <w:p w:rsidR="00C85121" w:rsidRPr="00AC7BCE" w:rsidRDefault="00C85121" w:rsidP="00C85121">
      <w:pPr>
        <w:rPr>
          <w:rFonts w:ascii="Times New Roman" w:hAnsi="Times New Roman"/>
          <w:sz w:val="24"/>
          <w:szCs w:val="24"/>
        </w:rPr>
      </w:pPr>
    </w:p>
    <w:p w:rsidR="00990D63" w:rsidRDefault="00990D63"/>
    <w:sectPr w:rsidR="00990D63" w:rsidSect="00215619">
      <w:pgSz w:w="12240" w:h="15840"/>
      <w:pgMar w:top="1440" w:right="1440" w:bottom="1440" w:left="144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D72BCB"/>
    <w:multiLevelType w:val="hybridMultilevel"/>
    <w:tmpl w:val="64185EDC"/>
    <w:lvl w:ilvl="0" w:tplc="4C1080D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3D41A51"/>
    <w:multiLevelType w:val="hybridMultilevel"/>
    <w:tmpl w:val="93E891D4"/>
    <w:lvl w:ilvl="0" w:tplc="20EA01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5F500EE"/>
    <w:multiLevelType w:val="hybridMultilevel"/>
    <w:tmpl w:val="E1F030C6"/>
    <w:lvl w:ilvl="0" w:tplc="6DB8BCE8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 w15:restartNumberingAfterBreak="0">
    <w:nsid w:val="56DE4C4F"/>
    <w:multiLevelType w:val="hybridMultilevel"/>
    <w:tmpl w:val="4E4A02B4"/>
    <w:lvl w:ilvl="0" w:tplc="5E988802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24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644"/>
    <w:rsid w:val="000F0361"/>
    <w:rsid w:val="00215619"/>
    <w:rsid w:val="002E3485"/>
    <w:rsid w:val="00702016"/>
    <w:rsid w:val="00756DE5"/>
    <w:rsid w:val="00857979"/>
    <w:rsid w:val="00860870"/>
    <w:rsid w:val="008C20AA"/>
    <w:rsid w:val="00956644"/>
    <w:rsid w:val="00990D63"/>
    <w:rsid w:val="009C2595"/>
    <w:rsid w:val="00B134D1"/>
    <w:rsid w:val="00B6353D"/>
    <w:rsid w:val="00BD16B3"/>
    <w:rsid w:val="00C85121"/>
    <w:rsid w:val="00CE2FA5"/>
    <w:rsid w:val="00D61741"/>
    <w:rsid w:val="00DC0F26"/>
    <w:rsid w:val="00F2533B"/>
    <w:rsid w:val="00F55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5D309E-C770-4299-894D-2B5A50FE5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5121"/>
    <w:pPr>
      <w:spacing w:after="0" w:line="240" w:lineRule="auto"/>
    </w:pPr>
    <w:rPr>
      <w:rFonts w:ascii="Arial" w:eastAsia="Times New Roman" w:hAnsi="Arial" w:cs="Times New Roman"/>
      <w:sz w:val="28"/>
      <w:szCs w:val="20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9C2595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C2595"/>
    <w:rPr>
      <w:rFonts w:ascii="Segoe UI" w:eastAsia="Times New Roman" w:hAnsi="Segoe UI" w:cs="Segoe UI"/>
      <w:sz w:val="18"/>
      <w:szCs w:val="18"/>
      <w:lang w:val="ro-RO" w:eastAsia="ro-RO"/>
    </w:rPr>
  </w:style>
  <w:style w:type="paragraph" w:styleId="Listparagraf">
    <w:name w:val="List Paragraph"/>
    <w:basedOn w:val="Normal"/>
    <w:uiPriority w:val="34"/>
    <w:qFormat/>
    <w:rsid w:val="000F0361"/>
    <w:pPr>
      <w:ind w:left="720"/>
      <w:contextualSpacing/>
    </w:pPr>
    <w:rPr>
      <w:rFonts w:ascii="Times New Roman" w:hAnsi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114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dell</cp:lastModifiedBy>
  <cp:revision>17</cp:revision>
  <cp:lastPrinted>2015-09-25T10:49:00Z</cp:lastPrinted>
  <dcterms:created xsi:type="dcterms:W3CDTF">2015-09-23T09:20:00Z</dcterms:created>
  <dcterms:modified xsi:type="dcterms:W3CDTF">2016-03-28T12:59:00Z</dcterms:modified>
</cp:coreProperties>
</file>